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F7" w:rsidRDefault="006A3BF7" w:rsidP="006A3BF7">
      <w:pPr>
        <w:pStyle w:val="Recuodecorpodetexto"/>
        <w:spacing w:after="0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6A3BF7" w:rsidRDefault="006A3BF7" w:rsidP="006A3BF7">
      <w:pPr>
        <w:pStyle w:val="Recuodecorpodetexto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>N° 008/2022.</w:t>
      </w:r>
    </w:p>
    <w:p w:rsidR="006A3BF7" w:rsidRDefault="006A3BF7" w:rsidP="006A3BF7">
      <w:pPr>
        <w:pStyle w:val="Recuodecorpodetexto"/>
        <w:spacing w:after="0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CÁSSIA DE BARROS MAIA XAVIER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011.215.391-73 E CI : 2.287.563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SESP/DF,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EMÍDIO S. DA CUNHA, Nº 747, 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6A3BF7" w:rsidRDefault="006A3BF7" w:rsidP="006A3BF7">
      <w:pPr>
        <w:spacing w:after="0" w:line="240" w:lineRule="auto"/>
        <w:ind w:left="770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6A3BF7" w:rsidRDefault="006A3BF7" w:rsidP="006A3BF7">
      <w:pPr>
        <w:spacing w:after="0" w:line="240" w:lineRule="auto"/>
        <w:ind w:left="330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2007.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>Constitui</w:t>
      </w:r>
      <w:proofErr w:type="gramEnd"/>
      <w:r w:rsidRPr="006F5462">
        <w:rPr>
          <w:rFonts w:ascii="Arial" w:hAnsi="Arial" w:cs="Arial"/>
          <w:color w:val="000000"/>
        </w:rPr>
        <w:t xml:space="preserve">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</w:t>
      </w:r>
      <w:r w:rsidRPr="006F5462">
        <w:rPr>
          <w:rFonts w:ascii="Arial" w:hAnsi="Arial" w:cs="Arial"/>
          <w:color w:val="000000"/>
        </w:rPr>
        <w:t xml:space="preserve"> Professor</w:t>
      </w:r>
      <w:r>
        <w:rPr>
          <w:rFonts w:ascii="Arial" w:hAnsi="Arial" w:cs="Arial"/>
          <w:color w:val="000000"/>
        </w:rPr>
        <w:t xml:space="preserve">a de Educação Infantil; </w:t>
      </w:r>
      <w:proofErr w:type="spellStart"/>
      <w:r>
        <w:rPr>
          <w:rFonts w:ascii="Arial" w:hAnsi="Arial" w:cs="Arial"/>
          <w:color w:val="000000"/>
        </w:rPr>
        <w:t>Pré</w:t>
      </w:r>
      <w:proofErr w:type="spellEnd"/>
      <w:r>
        <w:rPr>
          <w:rFonts w:ascii="Arial" w:hAnsi="Arial" w:cs="Arial"/>
          <w:color w:val="000000"/>
        </w:rPr>
        <w:t xml:space="preserve"> I.</w:t>
      </w:r>
    </w:p>
    <w:p w:rsidR="006A3BF7" w:rsidRDefault="006A3BF7" w:rsidP="006A3BF7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6A3BF7" w:rsidRDefault="006A3BF7" w:rsidP="006A3BF7">
      <w:pPr>
        <w:spacing w:after="0" w:line="240" w:lineRule="auto"/>
        <w:rPr>
          <w:rFonts w:ascii="Arial" w:hAnsi="Arial" w:cs="Arial"/>
          <w:color w:val="000000"/>
        </w:rPr>
      </w:pPr>
    </w:p>
    <w:p w:rsidR="006A3BF7" w:rsidRDefault="006A3BF7" w:rsidP="006A3BF7">
      <w:pPr>
        <w:tabs>
          <w:tab w:val="left" w:pos="77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6A3BF7" w:rsidRDefault="006A3BF7" w:rsidP="006A3BF7">
      <w:pPr>
        <w:pStyle w:val="Ttulo3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6A3BF7" w:rsidRDefault="006A3BF7" w:rsidP="006A3BF7">
      <w:pPr>
        <w:spacing w:after="0" w:line="240" w:lineRule="auto"/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03/03/2022 e encerra-se 02</w:t>
      </w:r>
      <w:r w:rsidRPr="009210B8">
        <w:rPr>
          <w:rFonts w:ascii="Arial" w:hAnsi="Arial" w:cs="Arial"/>
          <w:color w:val="000000"/>
        </w:rPr>
        <w:t>/09</w:t>
      </w:r>
      <w:r>
        <w:rPr>
          <w:rFonts w:ascii="Arial" w:hAnsi="Arial" w:cs="Arial"/>
          <w:color w:val="000000"/>
        </w:rPr>
        <w:t xml:space="preserve">/2022, </w:t>
      </w:r>
      <w:r>
        <w:rPr>
          <w:rFonts w:ascii="Arial" w:hAnsi="Arial" w:cs="Arial"/>
          <w:color w:val="000000"/>
        </w:rPr>
        <w:t xml:space="preserve">            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proofErr w:type="gramStart"/>
      <w:r>
        <w:rPr>
          <w:rFonts w:ascii="Arial" w:hAnsi="Arial" w:cs="Arial"/>
          <w:color w:val="000000"/>
        </w:rPr>
        <w:t>podendo</w:t>
      </w:r>
      <w:proofErr w:type="gramEnd"/>
      <w:r>
        <w:rPr>
          <w:rFonts w:ascii="Arial" w:hAnsi="Arial" w:cs="Arial"/>
          <w:color w:val="000000"/>
        </w:rPr>
        <w:t xml:space="preserve"> ser</w:t>
      </w:r>
      <w:r>
        <w:rPr>
          <w:rFonts w:ascii="Arial" w:hAnsi="Arial" w:cs="Arial"/>
          <w:color w:val="000000"/>
        </w:rPr>
        <w:t xml:space="preserve"> </w:t>
      </w:r>
      <w:r w:rsidRPr="009210B8">
        <w:rPr>
          <w:rFonts w:ascii="Arial" w:hAnsi="Arial" w:cs="Arial"/>
          <w:color w:val="000000"/>
        </w:rPr>
        <w:t>prorrogado.</w:t>
      </w:r>
    </w:p>
    <w:p w:rsidR="006A3BF7" w:rsidRPr="009210B8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6A3BF7" w:rsidRDefault="006A3BF7" w:rsidP="006A3BF7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tabs>
          <w:tab w:val="left" w:pos="495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5.1.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Pela execução deste </w:t>
      </w:r>
      <w:r w:rsidRPr="00CE4E44">
        <w:rPr>
          <w:rFonts w:ascii="Arial" w:hAnsi="Arial" w:cs="Arial"/>
          <w:b/>
          <w:color w:val="000000"/>
        </w:rPr>
        <w:t xml:space="preserve">CONTRATO, </w:t>
      </w:r>
      <w:r w:rsidRPr="00CE4E44">
        <w:rPr>
          <w:rFonts w:ascii="Arial" w:hAnsi="Arial" w:cs="Arial"/>
          <w:color w:val="000000"/>
        </w:rPr>
        <w:t xml:space="preserve">a </w:t>
      </w:r>
      <w:r w:rsidRPr="00CE4E44">
        <w:rPr>
          <w:rFonts w:ascii="Arial" w:hAnsi="Arial" w:cs="Arial"/>
          <w:b/>
          <w:color w:val="000000"/>
        </w:rPr>
        <w:t xml:space="preserve">CONTRATANTE </w:t>
      </w:r>
      <w:r w:rsidRPr="00CE4E44">
        <w:rPr>
          <w:rFonts w:ascii="Arial" w:hAnsi="Arial" w:cs="Arial"/>
          <w:color w:val="000000"/>
        </w:rPr>
        <w:t xml:space="preserve">pagará a </w:t>
      </w:r>
      <w:r w:rsidRPr="00CE4E44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R$ 1.519.92 (mil e quinhentos e dezenove reais e noventa e dois</w:t>
      </w:r>
      <w:r w:rsidRPr="00CE4E44">
        <w:rPr>
          <w:rFonts w:ascii="Arial" w:hAnsi="Arial" w:cs="Arial"/>
          <w:color w:val="000000"/>
        </w:rPr>
        <w:t xml:space="preserve"> centavos) mensais.</w:t>
      </w:r>
    </w:p>
    <w:p w:rsidR="006A3BF7" w:rsidRDefault="006A3BF7" w:rsidP="006A3BF7">
      <w:pPr>
        <w:spacing w:after="0" w:line="240" w:lineRule="auto"/>
        <w:ind w:left="770" w:hanging="770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2A1C31">
        <w:rPr>
          <w:rFonts w:ascii="Arial" w:hAnsi="Arial" w:cs="Arial"/>
          <w:color w:val="000000"/>
        </w:rPr>
        <w:t>As</w:t>
      </w:r>
      <w:proofErr w:type="gramEnd"/>
      <w:r w:rsidRPr="002A1C31">
        <w:rPr>
          <w:rFonts w:ascii="Arial" w:hAnsi="Arial" w:cs="Arial"/>
          <w:color w:val="000000"/>
        </w:rPr>
        <w:t xml:space="preserve"> despesas decorrentes da execução deste </w:t>
      </w:r>
      <w:r w:rsidRPr="002A1C31">
        <w:rPr>
          <w:rFonts w:ascii="Arial" w:hAnsi="Arial" w:cs="Arial"/>
          <w:b/>
          <w:color w:val="000000"/>
        </w:rPr>
        <w:t>CONTRATO</w:t>
      </w:r>
      <w:r w:rsidRPr="002A1C31">
        <w:rPr>
          <w:rFonts w:ascii="Arial" w:hAnsi="Arial" w:cs="Arial"/>
          <w:color w:val="000000"/>
        </w:rPr>
        <w:t xml:space="preserve"> correrão à conta da dotação orçamentária 02.05.01.12.365.1230.20.24 - 3.1.90.04.00 – Ficha 170 – Manutenção das Ativ. </w:t>
      </w:r>
      <w:proofErr w:type="gramStart"/>
      <w:r w:rsidRPr="002A1C31">
        <w:rPr>
          <w:rFonts w:ascii="Arial" w:hAnsi="Arial" w:cs="Arial"/>
          <w:color w:val="000000"/>
        </w:rPr>
        <w:t>do</w:t>
      </w:r>
      <w:proofErr w:type="gramEnd"/>
      <w:r w:rsidRPr="002A1C31">
        <w:rPr>
          <w:rFonts w:ascii="Arial" w:hAnsi="Arial" w:cs="Arial"/>
          <w:color w:val="000000"/>
        </w:rPr>
        <w:t xml:space="preserve"> Ensino </w:t>
      </w:r>
      <w:proofErr w:type="spellStart"/>
      <w:r w:rsidRPr="002A1C31">
        <w:rPr>
          <w:rFonts w:ascii="Arial" w:hAnsi="Arial" w:cs="Arial"/>
          <w:color w:val="000000"/>
        </w:rPr>
        <w:t>Inf</w:t>
      </w:r>
      <w:proofErr w:type="spellEnd"/>
      <w:r w:rsidRPr="002A1C31">
        <w:rPr>
          <w:rFonts w:ascii="Arial" w:hAnsi="Arial" w:cs="Arial"/>
          <w:color w:val="000000"/>
        </w:rPr>
        <w:t xml:space="preserve">/Pré-Escolar e 02.05.02.12.365.1230.2152 – 3.1.90.04.00 – Ficha 224 – Remuneração Pessoal Docente – Ensino </w:t>
      </w:r>
      <w:proofErr w:type="spellStart"/>
      <w:r w:rsidRPr="002A1C31">
        <w:rPr>
          <w:rFonts w:ascii="Arial" w:hAnsi="Arial" w:cs="Arial"/>
          <w:color w:val="000000"/>
        </w:rPr>
        <w:t>Infan</w:t>
      </w:r>
      <w:proofErr w:type="spellEnd"/>
      <w:r w:rsidRPr="002A1C31">
        <w:rPr>
          <w:rFonts w:ascii="Arial" w:hAnsi="Arial" w:cs="Arial"/>
          <w:color w:val="000000"/>
        </w:rPr>
        <w:t>/Pré-Escolar; do orçamento vigente e dotações correlatas subsequentes.</w:t>
      </w: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tabs>
          <w:tab w:val="left" w:pos="660"/>
        </w:tabs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6A3BF7" w:rsidRDefault="006A3BF7" w:rsidP="006A3BF7">
      <w:pPr>
        <w:spacing w:after="0" w:line="240" w:lineRule="auto"/>
        <w:ind w:left="110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6A3BF7" w:rsidRDefault="006A3BF7" w:rsidP="006A3BF7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6A3BF7" w:rsidRDefault="006A3BF7" w:rsidP="006A3BF7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</w:t>
      </w:r>
      <w:r>
        <w:rPr>
          <w:rFonts w:ascii="Arial" w:hAnsi="Arial" w:cs="Arial"/>
          <w:color w:val="000000"/>
        </w:rPr>
        <w:lastRenderedPageBreak/>
        <w:t xml:space="preserve">Único deste, mediante prévia autorização, conforme determina o artigo 5º, todos do mesmo Diploma Legal.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pStyle w:val="Ttulo5"/>
        <w:spacing w:before="0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2022</w:t>
      </w:r>
      <w:r w:rsidRPr="00AB74F8">
        <w:rPr>
          <w:rFonts w:ascii="Arial" w:hAnsi="Arial" w:cs="Arial"/>
          <w:color w:val="000000"/>
        </w:rPr>
        <w:t>.</w:t>
      </w:r>
    </w:p>
    <w:p w:rsidR="006A3BF7" w:rsidRDefault="006A3BF7" w:rsidP="006A3BF7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A3BF7" w:rsidRDefault="006A3BF7" w:rsidP="00E6669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6A3BF7" w:rsidRPr="00D50FC6" w:rsidRDefault="006A3BF7" w:rsidP="006A3BF7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6A3BF7" w:rsidRPr="00D50FC6" w:rsidRDefault="006A3BF7" w:rsidP="006A3BF7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6A3BF7" w:rsidRPr="00E66696" w:rsidRDefault="006A3BF7" w:rsidP="00E6669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6A3BF7" w:rsidRPr="00D50FC6" w:rsidRDefault="006A3BF7" w:rsidP="006A3BF7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6A3BF7" w:rsidRPr="00D50FC6" w:rsidRDefault="006A3BF7" w:rsidP="006A3BF7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6A3BF7" w:rsidRPr="00D50FC6" w:rsidRDefault="006A3BF7" w:rsidP="006A3BF7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</w:t>
      </w:r>
      <w:r w:rsidR="00E66696">
        <w:rPr>
          <w:rFonts w:ascii="Arial" w:hAnsi="Arial" w:cs="Arial"/>
          <w:b/>
          <w:color w:val="000000"/>
        </w:rPr>
        <w:t xml:space="preserve">  </w:t>
      </w:r>
      <w:r w:rsidRPr="00D50FC6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CÁSSIA DE BARROS MAIA XAVIER</w:t>
      </w:r>
    </w:p>
    <w:p w:rsidR="006A3BF7" w:rsidRDefault="006A3BF7" w:rsidP="006A3BF7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6A3BF7" w:rsidRDefault="006A3BF7" w:rsidP="00E66696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6A3BF7" w:rsidRDefault="006A3BF7" w:rsidP="006A3BF7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A3BF7" w:rsidRDefault="006A3BF7" w:rsidP="006A3B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  <w:bookmarkStart w:id="0" w:name="_GoBack"/>
      <w:bookmarkEnd w:id="0"/>
    </w:p>
    <w:sectPr w:rsidR="006A3B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95" w:rsidRDefault="000F0795" w:rsidP="00AF1D6A">
      <w:pPr>
        <w:spacing w:after="0" w:line="240" w:lineRule="auto"/>
      </w:pPr>
      <w:r>
        <w:separator/>
      </w:r>
    </w:p>
  </w:endnote>
  <w:endnote w:type="continuationSeparator" w:id="0">
    <w:p w:rsidR="000F0795" w:rsidRDefault="000F0795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95" w:rsidRDefault="000F0795" w:rsidP="00AF1D6A">
      <w:pPr>
        <w:spacing w:after="0" w:line="240" w:lineRule="auto"/>
      </w:pPr>
      <w:r>
        <w:separator/>
      </w:r>
    </w:p>
  </w:footnote>
  <w:footnote w:type="continuationSeparator" w:id="0">
    <w:p w:rsidR="000F0795" w:rsidRDefault="000F0795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6315120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0F0795"/>
    <w:rsid w:val="001D0631"/>
    <w:rsid w:val="001F0975"/>
    <w:rsid w:val="00461AC1"/>
    <w:rsid w:val="004C6B57"/>
    <w:rsid w:val="0053134F"/>
    <w:rsid w:val="005C3F54"/>
    <w:rsid w:val="00657FDD"/>
    <w:rsid w:val="006A3BF7"/>
    <w:rsid w:val="00811484"/>
    <w:rsid w:val="008830C4"/>
    <w:rsid w:val="008E712E"/>
    <w:rsid w:val="009907EE"/>
    <w:rsid w:val="009D6207"/>
    <w:rsid w:val="00A80CAA"/>
    <w:rsid w:val="00AF1D6A"/>
    <w:rsid w:val="00AF1E07"/>
    <w:rsid w:val="00CF638F"/>
    <w:rsid w:val="00E5420B"/>
    <w:rsid w:val="00E66696"/>
    <w:rsid w:val="00E80742"/>
    <w:rsid w:val="00EA6D2A"/>
    <w:rsid w:val="00ED7E5B"/>
    <w:rsid w:val="00EE64EC"/>
    <w:rsid w:val="00F10E96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5B98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</cp:revision>
  <dcterms:created xsi:type="dcterms:W3CDTF">2022-09-30T16:20:00Z</dcterms:created>
  <dcterms:modified xsi:type="dcterms:W3CDTF">2022-10-03T18:12:00Z</dcterms:modified>
</cp:coreProperties>
</file>